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D7D4" w14:textId="77777777" w:rsidR="00A95FC8" w:rsidRDefault="00A95FC8"/>
    <w:p w14:paraId="5677C4A5" w14:textId="77777777" w:rsidR="00A95FC8" w:rsidRDefault="00A95FC8">
      <w:r>
        <w:rPr>
          <w:noProof/>
        </w:rPr>
        <w:drawing>
          <wp:inline distT="0" distB="0" distL="0" distR="0" wp14:anchorId="3A808AF6" wp14:editId="705FC7BF">
            <wp:extent cx="3114675" cy="609600"/>
            <wp:effectExtent l="0" t="0" r="0" b="0"/>
            <wp:docPr id="7" name="Picture 6" descr="Description: Macintosh HD:Users:vemaster:Downloads:Vector PDF:HSC_EP_DblT_fl4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escription: Macintosh HD:Users:vemaster:Downloads:Vector PDF:HSC_EP_DblT_fl4C.pd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BBFC59B" w14:textId="77777777" w:rsidR="00D171B8" w:rsidRDefault="00D171B8" w:rsidP="0085603E">
      <w:pPr>
        <w:rPr>
          <w:b/>
          <w:bCs/>
        </w:rPr>
      </w:pPr>
    </w:p>
    <w:p w14:paraId="170CB915" w14:textId="77777777" w:rsidR="0085603E" w:rsidRDefault="0085603E" w:rsidP="0085603E">
      <w:pPr>
        <w:rPr>
          <w:b/>
          <w:bCs/>
        </w:rPr>
      </w:pPr>
      <w:r>
        <w:rPr>
          <w:b/>
          <w:bCs/>
        </w:rPr>
        <w:t>General Services Rates</w:t>
      </w:r>
    </w:p>
    <w:p w14:paraId="5E251213" w14:textId="35193045" w:rsidR="009249F0" w:rsidRPr="0085603E" w:rsidRDefault="0085603E" w:rsidP="0085603E">
      <w:pPr>
        <w:pStyle w:val="ListParagraph"/>
        <w:numPr>
          <w:ilvl w:val="0"/>
          <w:numId w:val="2"/>
        </w:numPr>
      </w:pPr>
      <w:r>
        <w:t>M</w:t>
      </w:r>
      <w:r w:rsidR="00657AD4">
        <w:t xml:space="preserve">achine Postage </w:t>
      </w:r>
      <w:r w:rsidR="00F745B9">
        <w:t>Rate</w:t>
      </w:r>
      <w:r w:rsidR="00657AD4">
        <w:t>: $0.10</w:t>
      </w:r>
    </w:p>
    <w:p w14:paraId="7E0F7B46" w14:textId="373CCDE9" w:rsidR="00BE6E3B" w:rsidRDefault="009249F0" w:rsidP="0085603E">
      <w:pPr>
        <w:pStyle w:val="ListParagraph"/>
        <w:numPr>
          <w:ilvl w:val="0"/>
          <w:numId w:val="2"/>
        </w:numPr>
      </w:pPr>
      <w:r w:rsidRPr="0085603E">
        <w:t>Instrument Transport</w:t>
      </w:r>
      <w:r w:rsidR="00BE6E3B">
        <w:t xml:space="preserve"> per </w:t>
      </w:r>
      <w:r w:rsidR="00F745B9">
        <w:t>Bin</w:t>
      </w:r>
      <w:r w:rsidR="00BE6E3B">
        <w:t>:</w:t>
      </w:r>
    </w:p>
    <w:p w14:paraId="32F934E0" w14:textId="623FDE94" w:rsidR="009249F0" w:rsidRPr="0085603E" w:rsidRDefault="00657AD4" w:rsidP="00BE6E3B">
      <w:pPr>
        <w:pStyle w:val="ListParagraph"/>
      </w:pPr>
      <w:r>
        <w:t>Pick-up</w:t>
      </w:r>
      <w:r w:rsidR="00BE6E3B">
        <w:t xml:space="preserve"> Rate $</w:t>
      </w:r>
      <w:r w:rsidR="005201CD">
        <w:t>13</w:t>
      </w:r>
      <w:r w:rsidR="00BE6E3B">
        <w:t>.00;</w:t>
      </w:r>
      <w:r>
        <w:t xml:space="preserve"> </w:t>
      </w:r>
      <w:r w:rsidR="00F745B9">
        <w:t xml:space="preserve">Return </w:t>
      </w:r>
      <w:r w:rsidR="00BE6E3B">
        <w:t>Rate</w:t>
      </w:r>
      <w:r>
        <w:t xml:space="preserve"> $</w:t>
      </w:r>
      <w:r w:rsidR="005201CD">
        <w:t>13</w:t>
      </w:r>
      <w:r>
        <w:t>.00</w:t>
      </w:r>
      <w:r w:rsidR="00A95FC8" w:rsidRPr="0085603E">
        <w:t xml:space="preserve"> </w:t>
      </w:r>
    </w:p>
    <w:p w14:paraId="1D6E4660" w14:textId="77777777" w:rsidR="009249F0" w:rsidRPr="009249F0" w:rsidRDefault="009249F0">
      <w:pPr>
        <w:rPr>
          <w:sz w:val="32"/>
          <w:szCs w:val="32"/>
        </w:rPr>
      </w:pPr>
    </w:p>
    <w:p w14:paraId="2A8E91EA" w14:textId="77777777" w:rsidR="009249F0" w:rsidRPr="009249F0" w:rsidRDefault="009249F0">
      <w:pPr>
        <w:rPr>
          <w:sz w:val="32"/>
          <w:szCs w:val="32"/>
        </w:rPr>
      </w:pPr>
      <w:r w:rsidRPr="009249F0">
        <w:rPr>
          <w:sz w:val="32"/>
          <w:szCs w:val="32"/>
        </w:rPr>
        <w:t xml:space="preserve">  </w:t>
      </w:r>
      <w:bookmarkStart w:id="0" w:name="_GoBack"/>
      <w:bookmarkEnd w:id="0"/>
    </w:p>
    <w:sectPr w:rsidR="009249F0" w:rsidRPr="00924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B01"/>
    <w:multiLevelType w:val="hybridMultilevel"/>
    <w:tmpl w:val="65F02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05AB"/>
    <w:multiLevelType w:val="hybridMultilevel"/>
    <w:tmpl w:val="9C7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9"/>
    <w:rsid w:val="000B17EC"/>
    <w:rsid w:val="005045F9"/>
    <w:rsid w:val="005201CD"/>
    <w:rsid w:val="00574700"/>
    <w:rsid w:val="005E7E58"/>
    <w:rsid w:val="00657AD4"/>
    <w:rsid w:val="00701DE4"/>
    <w:rsid w:val="00746AD4"/>
    <w:rsid w:val="00774790"/>
    <w:rsid w:val="0085603E"/>
    <w:rsid w:val="009249F0"/>
    <w:rsid w:val="0099650F"/>
    <w:rsid w:val="00A22D27"/>
    <w:rsid w:val="00A95FC8"/>
    <w:rsid w:val="00BE6E3B"/>
    <w:rsid w:val="00C829DF"/>
    <w:rsid w:val="00D171B8"/>
    <w:rsid w:val="00E140DE"/>
    <w:rsid w:val="00E54E94"/>
    <w:rsid w:val="00E57628"/>
    <w:rsid w:val="00EC7805"/>
    <w:rsid w:val="00EF1B43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5AE3"/>
  <w15:chartTrackingRefBased/>
  <w15:docId w15:val="{D4838FF8-72BA-44F2-AEFB-D740E19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0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0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65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0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0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0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0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0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0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9650F"/>
    <w:rPr>
      <w:b/>
      <w:bCs/>
      <w:color w:val="A5301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65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65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5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650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650F"/>
    <w:rPr>
      <w:b/>
      <w:bCs/>
    </w:rPr>
  </w:style>
  <w:style w:type="character" w:styleId="Emphasis">
    <w:name w:val="Emphasis"/>
    <w:basedOn w:val="DefaultParagraphFont"/>
    <w:uiPriority w:val="20"/>
    <w:qFormat/>
    <w:rsid w:val="009965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9650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965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65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50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50F"/>
    <w:rPr>
      <w:b/>
      <w:i/>
      <w:sz w:val="24"/>
    </w:rPr>
  </w:style>
  <w:style w:type="character" w:styleId="SubtleEmphasis">
    <w:name w:val="Subtle Emphasis"/>
    <w:uiPriority w:val="19"/>
    <w:qFormat/>
    <w:rsid w:val="009965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65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65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65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65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50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87FD.E81DA6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Ana M</dc:creator>
  <cp:keywords/>
  <dc:description/>
  <cp:lastModifiedBy>Diaz-Jaquez, Raquel</cp:lastModifiedBy>
  <cp:revision>2</cp:revision>
  <cp:lastPrinted>2019-04-05T20:48:00Z</cp:lastPrinted>
  <dcterms:created xsi:type="dcterms:W3CDTF">2022-06-02T19:57:00Z</dcterms:created>
  <dcterms:modified xsi:type="dcterms:W3CDTF">2022-06-02T19:57:00Z</dcterms:modified>
</cp:coreProperties>
</file>